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4BA7" w14:textId="77777777" w:rsidR="00625F3D" w:rsidRDefault="00625F3D" w:rsidP="00693D53">
      <w:pPr>
        <w:spacing w:before="100" w:beforeAutospacing="1" w:after="100" w:afterAutospacing="1"/>
        <w:rPr>
          <w:b/>
          <w:bCs/>
          <w:color w:val="00467A"/>
        </w:rPr>
      </w:pPr>
    </w:p>
    <w:p w14:paraId="7771015A" w14:textId="77777777" w:rsidR="00625F3D" w:rsidRDefault="00625F3D" w:rsidP="00693D53">
      <w:pPr>
        <w:spacing w:before="100" w:beforeAutospacing="1" w:after="100" w:afterAutospacing="1"/>
        <w:rPr>
          <w:b/>
          <w:bCs/>
          <w:color w:val="00467A"/>
        </w:rPr>
      </w:pPr>
    </w:p>
    <w:p w14:paraId="1FC316F1" w14:textId="26DE7E39" w:rsidR="00693D53" w:rsidRPr="001D517C" w:rsidRDefault="001D517C" w:rsidP="009F78E2">
      <w:pPr>
        <w:spacing w:before="100" w:beforeAutospacing="1" w:after="480"/>
        <w:rPr>
          <w:rFonts w:cs="Calibri"/>
          <w:sz w:val="28"/>
          <w:szCs w:val="28"/>
        </w:rPr>
      </w:pPr>
      <w:r w:rsidRPr="001D517C">
        <w:rPr>
          <w:b/>
          <w:bCs/>
          <w:color w:val="00467A"/>
          <w:sz w:val="28"/>
          <w:szCs w:val="28"/>
        </w:rPr>
        <w:t>Networking Essentials</w:t>
      </w:r>
    </w:p>
    <w:p w14:paraId="1A53E655" w14:textId="77777777" w:rsidR="00693D53" w:rsidRPr="003401AF" w:rsidRDefault="00693D53" w:rsidP="009F78E2">
      <w:pPr>
        <w:pStyle w:val="ListParagraph"/>
        <w:numPr>
          <w:ilvl w:val="0"/>
          <w:numId w:val="1"/>
        </w:numPr>
        <w:spacing w:before="360" w:after="360"/>
        <w:rPr>
          <w:i/>
          <w:iCs/>
          <w:color w:val="000000" w:themeColor="text1"/>
        </w:rPr>
      </w:pPr>
      <w:r w:rsidRPr="003401AF">
        <w:rPr>
          <w:b/>
          <w:bCs/>
          <w:color w:val="000000" w:themeColor="text1"/>
        </w:rPr>
        <w:t>It’s about building a professional relationship</w:t>
      </w:r>
      <w:r w:rsidRPr="003401AF">
        <w:rPr>
          <w:color w:val="000000" w:themeColor="text1"/>
        </w:rPr>
        <w:t xml:space="preserve">, so they </w:t>
      </w:r>
      <w:r w:rsidRPr="003401AF">
        <w:rPr>
          <w:color w:val="000000" w:themeColor="text1"/>
          <w:u w:val="single"/>
        </w:rPr>
        <w:t>know you</w:t>
      </w:r>
      <w:r w:rsidRPr="003401AF">
        <w:rPr>
          <w:color w:val="000000" w:themeColor="text1"/>
        </w:rPr>
        <w:t xml:space="preserve">. You are </w:t>
      </w:r>
      <w:r w:rsidRPr="003401AF">
        <w:rPr>
          <w:i/>
          <w:iCs/>
          <w:color w:val="000000" w:themeColor="text1"/>
        </w:rPr>
        <w:t xml:space="preserve">building </w:t>
      </w:r>
      <w:r w:rsidRPr="003401AF">
        <w:rPr>
          <w:color w:val="000000" w:themeColor="text1"/>
        </w:rPr>
        <w:t xml:space="preserve">a </w:t>
      </w:r>
      <w:r w:rsidRPr="003401AF">
        <w:rPr>
          <w:i/>
          <w:iCs/>
          <w:color w:val="000000" w:themeColor="text1"/>
        </w:rPr>
        <w:t>conversations first.</w:t>
      </w:r>
    </w:p>
    <w:p w14:paraId="1FB808FF" w14:textId="70EE21C7" w:rsidR="00693D53" w:rsidRPr="003401AF" w:rsidRDefault="00693D53" w:rsidP="009F78E2">
      <w:pPr>
        <w:pStyle w:val="ListParagraph"/>
        <w:numPr>
          <w:ilvl w:val="0"/>
          <w:numId w:val="1"/>
        </w:numPr>
        <w:spacing w:before="360" w:after="360"/>
        <w:rPr>
          <w:color w:val="000000" w:themeColor="text1"/>
        </w:rPr>
      </w:pPr>
      <w:r w:rsidRPr="003401AF">
        <w:rPr>
          <w:b/>
          <w:bCs/>
          <w:color w:val="000000" w:themeColor="text1"/>
        </w:rPr>
        <w:t>Ask your</w:t>
      </w:r>
      <w:r w:rsidR="00576281">
        <w:rPr>
          <w:b/>
          <w:bCs/>
          <w:color w:val="000000" w:themeColor="text1"/>
        </w:rPr>
        <w:t xml:space="preserve"> professors</w:t>
      </w:r>
      <w:r w:rsidR="003401AF">
        <w:rPr>
          <w:b/>
          <w:bCs/>
          <w:color w:val="000000" w:themeColor="text1"/>
        </w:rPr>
        <w:t xml:space="preserve">, colleagues, and others </w:t>
      </w:r>
      <w:r w:rsidRPr="003401AF">
        <w:rPr>
          <w:b/>
          <w:bCs/>
          <w:color w:val="000000" w:themeColor="text1"/>
        </w:rPr>
        <w:t xml:space="preserve">for </w:t>
      </w:r>
      <w:r w:rsidR="003401AF">
        <w:rPr>
          <w:b/>
          <w:bCs/>
          <w:color w:val="000000" w:themeColor="text1"/>
        </w:rPr>
        <w:t>people to contact</w:t>
      </w:r>
      <w:r w:rsidRPr="003401AF">
        <w:rPr>
          <w:b/>
          <w:bCs/>
          <w:color w:val="000000" w:themeColor="text1"/>
        </w:rPr>
        <w:t>. Also: who else do you know?</w:t>
      </w:r>
      <w:r w:rsidRPr="003401AF">
        <w:rPr>
          <w:color w:val="000000" w:themeColor="text1"/>
        </w:rPr>
        <w:t xml:space="preserve"> Your classmates</w:t>
      </w:r>
      <w:r w:rsidR="003401AF">
        <w:rPr>
          <w:color w:val="000000" w:themeColor="text1"/>
        </w:rPr>
        <w:t xml:space="preserve"> who have transitioned</w:t>
      </w:r>
      <w:r w:rsidRPr="003401AF">
        <w:rPr>
          <w:color w:val="000000" w:themeColor="text1"/>
        </w:rPr>
        <w:t xml:space="preserve">, </w:t>
      </w:r>
      <w:r w:rsidR="00576281">
        <w:rPr>
          <w:color w:val="000000" w:themeColor="text1"/>
        </w:rPr>
        <w:t>faculty/staff</w:t>
      </w:r>
      <w:r w:rsidRPr="003401AF">
        <w:rPr>
          <w:color w:val="000000" w:themeColor="text1"/>
        </w:rPr>
        <w:t>, friends, people at conferences</w:t>
      </w:r>
      <w:r w:rsidR="00576281">
        <w:rPr>
          <w:color w:val="000000" w:themeColor="text1"/>
        </w:rPr>
        <w:t>, and others</w:t>
      </w:r>
      <w:r w:rsidRPr="003401AF">
        <w:rPr>
          <w:color w:val="000000" w:themeColor="text1"/>
        </w:rPr>
        <w:t xml:space="preserve"> (</w:t>
      </w:r>
      <w:r w:rsidR="00576281">
        <w:rPr>
          <w:color w:val="000000" w:themeColor="text1"/>
        </w:rPr>
        <w:t>family and friends</w:t>
      </w:r>
      <w:r w:rsidRPr="003401AF">
        <w:rPr>
          <w:color w:val="000000" w:themeColor="text1"/>
        </w:rPr>
        <w:t xml:space="preserve"> may know people you could talk to). </w:t>
      </w:r>
    </w:p>
    <w:p w14:paraId="723DE85D" w14:textId="472C48D8" w:rsidR="00693D53" w:rsidRPr="003401AF" w:rsidRDefault="00693D53" w:rsidP="009F78E2">
      <w:pPr>
        <w:pStyle w:val="ListParagraph"/>
        <w:numPr>
          <w:ilvl w:val="0"/>
          <w:numId w:val="1"/>
        </w:numPr>
        <w:spacing w:before="360" w:after="360"/>
        <w:rPr>
          <w:color w:val="000000" w:themeColor="text1"/>
        </w:rPr>
      </w:pPr>
      <w:r w:rsidRPr="003401AF">
        <w:rPr>
          <w:b/>
          <w:bCs/>
          <w:color w:val="000000" w:themeColor="text1"/>
        </w:rPr>
        <w:t>Find alumni and others</w:t>
      </w:r>
      <w:r w:rsidRPr="003401AF">
        <w:rPr>
          <w:color w:val="000000" w:themeColor="text1"/>
        </w:rPr>
        <w:t xml:space="preserve"> on </w:t>
      </w:r>
      <w:r w:rsidRPr="003401AF">
        <w:rPr>
          <w:b/>
          <w:bCs/>
          <w:color w:val="000000" w:themeColor="text1"/>
        </w:rPr>
        <w:t>LinkedIn</w:t>
      </w:r>
      <w:r w:rsidR="003401AF">
        <w:rPr>
          <w:color w:val="000000" w:themeColor="text1"/>
        </w:rPr>
        <w:t>, for every institution you have attended</w:t>
      </w:r>
      <w:r w:rsidRPr="003401AF">
        <w:rPr>
          <w:color w:val="000000" w:themeColor="text1"/>
        </w:rPr>
        <w:t>.</w:t>
      </w:r>
    </w:p>
    <w:p w14:paraId="4C082DCC" w14:textId="38CA73E2" w:rsidR="00693D53" w:rsidRPr="003401AF" w:rsidRDefault="00693D53" w:rsidP="009F78E2">
      <w:pPr>
        <w:pStyle w:val="ListParagraph"/>
        <w:numPr>
          <w:ilvl w:val="0"/>
          <w:numId w:val="1"/>
        </w:numPr>
        <w:spacing w:before="360" w:after="360"/>
        <w:rPr>
          <w:color w:val="000000" w:themeColor="text1"/>
        </w:rPr>
      </w:pPr>
      <w:r w:rsidRPr="003401AF">
        <w:rPr>
          <w:b/>
          <w:bCs/>
          <w:color w:val="000000" w:themeColor="text1"/>
        </w:rPr>
        <w:t xml:space="preserve">Request a </w:t>
      </w:r>
      <w:r w:rsidRPr="003401AF">
        <w:rPr>
          <w:b/>
          <w:bCs/>
          <w:color w:val="000000" w:themeColor="text1"/>
          <w:u w:val="single"/>
        </w:rPr>
        <w:t>brief</w:t>
      </w:r>
      <w:r w:rsidRPr="003401AF">
        <w:rPr>
          <w:b/>
          <w:bCs/>
          <w:color w:val="000000" w:themeColor="text1"/>
        </w:rPr>
        <w:t xml:space="preserve"> conversation</w:t>
      </w:r>
      <w:r w:rsidRPr="003401AF">
        <w:rPr>
          <w:color w:val="000000" w:themeColor="text1"/>
        </w:rPr>
        <w:t xml:space="preserve"> (20-30 mins), about </w:t>
      </w:r>
      <w:r w:rsidRPr="003401AF">
        <w:rPr>
          <w:i/>
          <w:iCs/>
          <w:color w:val="000000" w:themeColor="text1"/>
        </w:rPr>
        <w:t>them</w:t>
      </w:r>
      <w:r w:rsidR="00576281">
        <w:rPr>
          <w:color w:val="000000" w:themeColor="text1"/>
        </w:rPr>
        <w:t xml:space="preserve"> and their department</w:t>
      </w:r>
      <w:r w:rsidRPr="003401AF">
        <w:rPr>
          <w:color w:val="000000" w:themeColor="text1"/>
        </w:rPr>
        <w:t xml:space="preserve">. (So they always know </w:t>
      </w:r>
      <w:r w:rsidR="003401AF">
        <w:rPr>
          <w:color w:val="000000" w:themeColor="text1"/>
        </w:rPr>
        <w:t>that interacting with you</w:t>
      </w:r>
      <w:r w:rsidRPr="003401AF">
        <w:rPr>
          <w:color w:val="000000" w:themeColor="text1"/>
        </w:rPr>
        <w:t xml:space="preserve"> will be</w:t>
      </w:r>
      <w:r w:rsidR="003401AF">
        <w:rPr>
          <w:color w:val="000000" w:themeColor="text1"/>
        </w:rPr>
        <w:t xml:space="preserve"> easy and</w:t>
      </w:r>
      <w:r w:rsidRPr="003401AF">
        <w:rPr>
          <w:color w:val="000000" w:themeColor="text1"/>
        </w:rPr>
        <w:t xml:space="preserve"> light-touch, and </w:t>
      </w:r>
      <w:r w:rsidR="003401AF">
        <w:rPr>
          <w:color w:val="000000" w:themeColor="text1"/>
        </w:rPr>
        <w:t xml:space="preserve">that </w:t>
      </w:r>
      <w:r w:rsidRPr="003401AF">
        <w:rPr>
          <w:color w:val="000000" w:themeColor="text1"/>
        </w:rPr>
        <w:t xml:space="preserve">you are </w:t>
      </w:r>
      <w:r w:rsidRPr="003401AF">
        <w:rPr>
          <w:i/>
          <w:iCs/>
          <w:color w:val="000000" w:themeColor="text1"/>
        </w:rPr>
        <w:t>not</w:t>
      </w:r>
      <w:r w:rsidRPr="003401AF">
        <w:rPr>
          <w:color w:val="000000" w:themeColor="text1"/>
        </w:rPr>
        <w:t xml:space="preserve"> asking them for a job—at this point.)</w:t>
      </w:r>
    </w:p>
    <w:p w14:paraId="70D1C83E" w14:textId="339DDF32" w:rsidR="00693D53" w:rsidRPr="003401AF" w:rsidRDefault="00693D53" w:rsidP="009F78E2">
      <w:pPr>
        <w:pStyle w:val="ListParagraph"/>
        <w:numPr>
          <w:ilvl w:val="0"/>
          <w:numId w:val="1"/>
        </w:numPr>
        <w:spacing w:before="360" w:after="360"/>
        <w:rPr>
          <w:color w:val="000000" w:themeColor="text1"/>
        </w:rPr>
      </w:pPr>
      <w:r w:rsidRPr="003401AF">
        <w:rPr>
          <w:b/>
          <w:bCs/>
          <w:color w:val="000000" w:themeColor="text1"/>
        </w:rPr>
        <w:t xml:space="preserve">Make the conversation primarily about </w:t>
      </w:r>
      <w:r w:rsidR="00576281">
        <w:rPr>
          <w:b/>
          <w:bCs/>
          <w:color w:val="000000" w:themeColor="text1"/>
        </w:rPr>
        <w:t xml:space="preserve">learning from </w:t>
      </w:r>
      <w:r w:rsidRPr="00576281">
        <w:rPr>
          <w:b/>
          <w:bCs/>
          <w:color w:val="000000" w:themeColor="text1"/>
        </w:rPr>
        <w:t>them</w:t>
      </w:r>
      <w:r w:rsidRPr="003401AF">
        <w:rPr>
          <w:color w:val="000000" w:themeColor="text1"/>
        </w:rPr>
        <w:t xml:space="preserve">, while also informing them during the dialogue about </w:t>
      </w:r>
      <w:r w:rsidRPr="003401AF">
        <w:rPr>
          <w:i/>
          <w:iCs/>
          <w:color w:val="000000" w:themeColor="text1"/>
        </w:rPr>
        <w:t>your</w:t>
      </w:r>
      <w:r w:rsidRPr="003401AF">
        <w:rPr>
          <w:color w:val="000000" w:themeColor="text1"/>
        </w:rPr>
        <w:t xml:space="preserve"> interests and accomplishments too.</w:t>
      </w:r>
    </w:p>
    <w:p w14:paraId="3AFBEA42" w14:textId="30FF8A3C" w:rsidR="00693D53" w:rsidRPr="003401AF" w:rsidRDefault="003401AF" w:rsidP="009F78E2">
      <w:pPr>
        <w:pStyle w:val="ListParagraph"/>
        <w:numPr>
          <w:ilvl w:val="0"/>
          <w:numId w:val="1"/>
        </w:numPr>
        <w:spacing w:before="360" w:after="360"/>
        <w:rPr>
          <w:color w:val="000000" w:themeColor="text1"/>
        </w:rPr>
      </w:pPr>
      <w:r>
        <w:rPr>
          <w:b/>
          <w:bCs/>
          <w:color w:val="000000" w:themeColor="text1"/>
        </w:rPr>
        <w:t>Some possible q</w:t>
      </w:r>
      <w:r w:rsidR="00693D53" w:rsidRPr="003401AF">
        <w:rPr>
          <w:b/>
          <w:bCs/>
          <w:color w:val="000000" w:themeColor="text1"/>
        </w:rPr>
        <w:t>uestion ideas for them:</w:t>
      </w:r>
      <w:r w:rsidR="00693D53" w:rsidRPr="003401AF">
        <w:rPr>
          <w:color w:val="000000" w:themeColor="text1"/>
        </w:rPr>
        <w:t xml:space="preserve"> </w:t>
      </w:r>
      <w:r>
        <w:rPr>
          <w:color w:val="000000" w:themeColor="text1"/>
        </w:rPr>
        <w:t>“</w:t>
      </w:r>
      <w:r w:rsidR="00693D53" w:rsidRPr="003401AF">
        <w:rPr>
          <w:color w:val="000000" w:themeColor="text1"/>
        </w:rPr>
        <w:t>What was your path to your current position?</w:t>
      </w:r>
      <w:r>
        <w:rPr>
          <w:color w:val="000000" w:themeColor="text1"/>
        </w:rPr>
        <w:t>”</w:t>
      </w:r>
      <w:r w:rsidR="00693D53" w:rsidRPr="003401AF">
        <w:rPr>
          <w:color w:val="000000" w:themeColor="text1"/>
        </w:rPr>
        <w:t xml:space="preserve"> </w:t>
      </w:r>
      <w:r>
        <w:rPr>
          <w:color w:val="000000" w:themeColor="text1"/>
        </w:rPr>
        <w:t>“</w:t>
      </w:r>
      <w:r w:rsidR="00693D53" w:rsidRPr="003401AF">
        <w:rPr>
          <w:color w:val="000000" w:themeColor="text1"/>
        </w:rPr>
        <w:t>What do you enjoy most about your job?</w:t>
      </w:r>
      <w:r>
        <w:rPr>
          <w:color w:val="000000" w:themeColor="text1"/>
        </w:rPr>
        <w:t>”</w:t>
      </w:r>
      <w:r w:rsidR="00693D53" w:rsidRPr="003401AF">
        <w:rPr>
          <w:color w:val="000000" w:themeColor="text1"/>
        </w:rPr>
        <w:t xml:space="preserve"> </w:t>
      </w:r>
      <w:r>
        <w:rPr>
          <w:color w:val="000000" w:themeColor="text1"/>
        </w:rPr>
        <w:t>“</w:t>
      </w:r>
      <w:r w:rsidR="00693D53" w:rsidRPr="003401AF">
        <w:rPr>
          <w:color w:val="000000" w:themeColor="text1"/>
        </w:rPr>
        <w:t>What do you find challenging about work in this environment (</w:t>
      </w:r>
      <w:r w:rsidR="00576281">
        <w:rPr>
          <w:color w:val="000000" w:themeColor="text1"/>
        </w:rPr>
        <w:t xml:space="preserve">academia, </w:t>
      </w:r>
      <w:r w:rsidR="00693D53" w:rsidRPr="003401AF">
        <w:rPr>
          <w:color w:val="000000" w:themeColor="text1"/>
        </w:rPr>
        <w:t>company, government agency, academic department, etc.)?</w:t>
      </w:r>
      <w:r>
        <w:rPr>
          <w:color w:val="000000" w:themeColor="text1"/>
        </w:rPr>
        <w:t>”</w:t>
      </w:r>
    </w:p>
    <w:p w14:paraId="2B6B420D" w14:textId="616BF72A" w:rsidR="003401AF" w:rsidRDefault="00693D53" w:rsidP="009F78E2">
      <w:pPr>
        <w:pStyle w:val="ListParagraph"/>
        <w:numPr>
          <w:ilvl w:val="0"/>
          <w:numId w:val="1"/>
        </w:numPr>
        <w:spacing w:before="360" w:after="360"/>
        <w:rPr>
          <w:color w:val="000000" w:themeColor="text1"/>
        </w:rPr>
      </w:pPr>
      <w:r w:rsidRPr="003401AF">
        <w:rPr>
          <w:b/>
          <w:bCs/>
          <w:color w:val="000000" w:themeColor="text1"/>
        </w:rPr>
        <w:t>Send a thank-you message within 24-48 hours, mention</w:t>
      </w:r>
      <w:r w:rsidR="00576281">
        <w:rPr>
          <w:b/>
          <w:bCs/>
          <w:color w:val="000000" w:themeColor="text1"/>
        </w:rPr>
        <w:t>ing</w:t>
      </w:r>
      <w:r w:rsidRPr="003401AF">
        <w:rPr>
          <w:b/>
          <w:bCs/>
          <w:color w:val="000000" w:themeColor="text1"/>
        </w:rPr>
        <w:t xml:space="preserve"> what you found particularly valuable/interesting</w:t>
      </w:r>
      <w:r w:rsidR="00576281">
        <w:rPr>
          <w:b/>
          <w:bCs/>
          <w:color w:val="000000" w:themeColor="text1"/>
        </w:rPr>
        <w:t xml:space="preserve">. </w:t>
      </w:r>
      <w:r w:rsidR="00576281" w:rsidRPr="00576281">
        <w:rPr>
          <w:color w:val="000000" w:themeColor="text1"/>
        </w:rPr>
        <w:t>Say</w:t>
      </w:r>
      <w:r w:rsidR="003401AF">
        <w:rPr>
          <w:color w:val="000000" w:themeColor="text1"/>
        </w:rPr>
        <w:t xml:space="preserve"> that you “look forward to being in touch</w:t>
      </w:r>
      <w:r w:rsidRPr="003401AF">
        <w:rPr>
          <w:b/>
          <w:bCs/>
          <w:color w:val="000000" w:themeColor="text1"/>
        </w:rPr>
        <w:t>.</w:t>
      </w:r>
      <w:r w:rsidR="003401AF">
        <w:rPr>
          <w:b/>
          <w:bCs/>
          <w:color w:val="000000" w:themeColor="text1"/>
        </w:rPr>
        <w:t>”</w:t>
      </w:r>
      <w:r w:rsidRPr="003401AF">
        <w:rPr>
          <w:color w:val="000000" w:themeColor="text1"/>
        </w:rPr>
        <w:t xml:space="preserve">  </w:t>
      </w:r>
    </w:p>
    <w:p w14:paraId="6D56CA01" w14:textId="476B2C47" w:rsidR="00693D53" w:rsidRPr="003401AF" w:rsidRDefault="00625F3D" w:rsidP="009F78E2">
      <w:pPr>
        <w:pStyle w:val="ListParagraph"/>
        <w:numPr>
          <w:ilvl w:val="0"/>
          <w:numId w:val="1"/>
        </w:numPr>
        <w:spacing w:before="360" w:after="360"/>
        <w:rPr>
          <w:color w:val="000000" w:themeColor="text1"/>
        </w:rPr>
      </w:pPr>
      <w:r w:rsidRPr="00625F3D">
        <w:rPr>
          <w:b/>
          <w:bCs/>
          <w:color w:val="000000" w:themeColor="text1"/>
        </w:rPr>
        <w:t>Message them periodically</w:t>
      </w:r>
      <w:r w:rsidR="00693D53" w:rsidRPr="003401AF">
        <w:rPr>
          <w:color w:val="000000" w:themeColor="text1"/>
        </w:rPr>
        <w:t xml:space="preserve">, maybe </w:t>
      </w:r>
      <w:r>
        <w:rPr>
          <w:color w:val="000000" w:themeColor="text1"/>
        </w:rPr>
        <w:t>within several</w:t>
      </w:r>
      <w:r w:rsidR="003401AF">
        <w:rPr>
          <w:color w:val="000000" w:themeColor="text1"/>
        </w:rPr>
        <w:t xml:space="preserve"> weeks, </w:t>
      </w:r>
      <w:r w:rsidR="00693D53" w:rsidRPr="003401AF">
        <w:rPr>
          <w:color w:val="000000" w:themeColor="text1"/>
        </w:rPr>
        <w:t xml:space="preserve">with </w:t>
      </w:r>
      <w:r w:rsidR="003401AF">
        <w:rPr>
          <w:color w:val="000000" w:themeColor="text1"/>
        </w:rPr>
        <w:t xml:space="preserve">any update, or </w:t>
      </w:r>
      <w:r w:rsidR="00693D53" w:rsidRPr="003401AF">
        <w:rPr>
          <w:color w:val="000000" w:themeColor="text1"/>
        </w:rPr>
        <w:t>perhaps an article or something else that may interest them</w:t>
      </w:r>
      <w:r w:rsidR="003401AF">
        <w:rPr>
          <w:color w:val="000000" w:themeColor="text1"/>
        </w:rPr>
        <w:t xml:space="preserve">. If you feel comfortable asking </w:t>
      </w:r>
      <w:r w:rsidR="00693D53" w:rsidRPr="003401AF">
        <w:rPr>
          <w:color w:val="000000" w:themeColor="text1"/>
        </w:rPr>
        <w:t>another question or two</w:t>
      </w:r>
      <w:r>
        <w:rPr>
          <w:color w:val="000000" w:themeColor="text1"/>
        </w:rPr>
        <w:t>, let them know</w:t>
      </w:r>
      <w:r w:rsidR="00693D53" w:rsidRPr="003401AF">
        <w:rPr>
          <w:color w:val="000000" w:themeColor="text1"/>
        </w:rPr>
        <w:t>.</w:t>
      </w:r>
    </w:p>
    <w:p w14:paraId="35907503" w14:textId="3111EBBE" w:rsidR="00693D53" w:rsidRPr="003401AF" w:rsidRDefault="00693D53" w:rsidP="009F78E2">
      <w:pPr>
        <w:pStyle w:val="ListParagraph"/>
        <w:numPr>
          <w:ilvl w:val="0"/>
          <w:numId w:val="1"/>
        </w:numPr>
        <w:spacing w:before="360" w:after="360"/>
        <w:rPr>
          <w:color w:val="000000" w:themeColor="text1"/>
        </w:rPr>
      </w:pPr>
      <w:r w:rsidRPr="003401AF">
        <w:rPr>
          <w:b/>
          <w:bCs/>
          <w:color w:val="000000" w:themeColor="text1"/>
        </w:rPr>
        <w:t>Remember: you are building a professional relationship!</w:t>
      </w:r>
      <w:r w:rsidRPr="003401AF">
        <w:rPr>
          <w:color w:val="000000" w:themeColor="text1"/>
        </w:rPr>
        <w:t xml:space="preserve"> Nurture it</w:t>
      </w:r>
      <w:r w:rsidR="00625F3D">
        <w:rPr>
          <w:color w:val="000000" w:themeColor="text1"/>
        </w:rPr>
        <w:t xml:space="preserve">. </w:t>
      </w:r>
      <w:r w:rsidRPr="003401AF">
        <w:rPr>
          <w:color w:val="000000" w:themeColor="text1"/>
        </w:rPr>
        <w:t xml:space="preserve"> </w:t>
      </w:r>
      <w:r w:rsidR="00625F3D">
        <w:rPr>
          <w:color w:val="000000" w:themeColor="text1"/>
        </w:rPr>
        <w:t>(In the future, when you are in your career, they may be ready for a change and contact you.)</w:t>
      </w:r>
      <w:r w:rsidR="00625F3D">
        <w:rPr>
          <w:color w:val="000000" w:themeColor="text1"/>
        </w:rPr>
        <w:br/>
      </w:r>
      <w:r w:rsidRPr="003401AF">
        <w:rPr>
          <w:color w:val="000000" w:themeColor="text1"/>
        </w:rPr>
        <w:t>When you are ready to transition, then you can ask something like, “If you hear of opportunities in x, y, or z, I hope you will let me know. Thanks again for sharing your valuable insights!”</w:t>
      </w:r>
    </w:p>
    <w:p w14:paraId="4D991A83" w14:textId="77777777" w:rsidR="00EC3152" w:rsidRDefault="00EC3152" w:rsidP="009F78E2">
      <w:pPr>
        <w:spacing w:before="360" w:after="360"/>
      </w:pPr>
    </w:p>
    <w:sectPr w:rsidR="00EC315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F849" w14:textId="77777777" w:rsidR="00E225CC" w:rsidRDefault="00E225CC" w:rsidP="00625F3D">
      <w:r>
        <w:separator/>
      </w:r>
    </w:p>
  </w:endnote>
  <w:endnote w:type="continuationSeparator" w:id="0">
    <w:p w14:paraId="478EE081" w14:textId="77777777" w:rsidR="00E225CC" w:rsidRDefault="00E225CC" w:rsidP="0062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0B0A" w14:textId="77777777" w:rsidR="001D517C" w:rsidRPr="00625F3D" w:rsidRDefault="001D517C" w:rsidP="001D517C">
    <w:pPr>
      <w:pStyle w:val="Header"/>
      <w:jc w:val="right"/>
      <w:rPr>
        <w:sz w:val="20"/>
        <w:szCs w:val="20"/>
      </w:rPr>
    </w:pPr>
    <w:r>
      <w:tab/>
    </w:r>
    <w:r>
      <w:rPr>
        <w:sz w:val="20"/>
        <w:szCs w:val="20"/>
      </w:rPr>
      <w:t xml:space="preserve">The </w:t>
    </w:r>
    <w:r w:rsidRPr="00625F3D">
      <w:rPr>
        <w:sz w:val="20"/>
        <w:szCs w:val="20"/>
      </w:rPr>
      <w:t>University of Utah Graduate School</w:t>
    </w:r>
  </w:p>
  <w:p w14:paraId="34795F0D" w14:textId="7C75655B" w:rsidR="001D517C" w:rsidRDefault="001D517C" w:rsidP="001D517C">
    <w:pPr>
      <w:pStyle w:val="Footer"/>
      <w:tabs>
        <w:tab w:val="clear" w:pos="4680"/>
        <w:tab w:val="clear" w:pos="9360"/>
        <w:tab w:val="left" w:pos="78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44B2" w14:textId="77777777" w:rsidR="00E225CC" w:rsidRDefault="00E225CC" w:rsidP="00625F3D">
      <w:r>
        <w:separator/>
      </w:r>
    </w:p>
  </w:footnote>
  <w:footnote w:type="continuationSeparator" w:id="0">
    <w:p w14:paraId="34ECECD7" w14:textId="77777777" w:rsidR="00E225CC" w:rsidRDefault="00E225CC" w:rsidP="00625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4D3F" w14:textId="4BE11B10" w:rsidR="00625F3D" w:rsidRPr="00625F3D" w:rsidRDefault="00625F3D" w:rsidP="001D517C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057BB"/>
    <w:multiLevelType w:val="hybridMultilevel"/>
    <w:tmpl w:val="4CA4C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53"/>
    <w:rsid w:val="000F4A2E"/>
    <w:rsid w:val="001D517C"/>
    <w:rsid w:val="003401AF"/>
    <w:rsid w:val="00576281"/>
    <w:rsid w:val="00625F3D"/>
    <w:rsid w:val="00693D53"/>
    <w:rsid w:val="009F78E2"/>
    <w:rsid w:val="00BD2E50"/>
    <w:rsid w:val="00E225CC"/>
    <w:rsid w:val="00EC3152"/>
    <w:rsid w:val="00F4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2B9B"/>
  <w15:chartTrackingRefBased/>
  <w15:docId w15:val="{17800696-F383-42D0-959D-F4E17942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D5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D5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25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F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5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F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T. Mahak</dc:creator>
  <cp:keywords/>
  <dc:description/>
  <cp:lastModifiedBy>Francine T. Mahak</cp:lastModifiedBy>
  <cp:revision>2</cp:revision>
  <dcterms:created xsi:type="dcterms:W3CDTF">2024-03-07T00:50:00Z</dcterms:created>
  <dcterms:modified xsi:type="dcterms:W3CDTF">2024-03-07T00:50:00Z</dcterms:modified>
</cp:coreProperties>
</file>